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B6" w:rsidRDefault="005D55FE">
      <w:pPr>
        <w:pStyle w:val="Standard"/>
        <w:shd w:val="clear" w:color="auto" w:fill="FFFFFF"/>
        <w:spacing w:before="280" w:after="280" w:line="360" w:lineRule="atLeast"/>
        <w:jc w:val="center"/>
        <w:rPr>
          <w:rFonts w:ascii="Cambria" w:hAnsi="Cambria" w:cs="Cambria"/>
          <w:b/>
          <w:sz w:val="28"/>
          <w:szCs w:val="28"/>
          <w:u w:val="single"/>
        </w:rPr>
      </w:pPr>
      <w:r>
        <w:rPr>
          <w:rFonts w:ascii="Cambria" w:hAnsi="Cambria" w:cs="Cambria"/>
          <w:b/>
          <w:sz w:val="28"/>
          <w:szCs w:val="28"/>
          <w:u w:val="single"/>
        </w:rPr>
        <w:t>Regulamin wyjazdu do Tropikalnej Wyspy pod Berlinem</w:t>
      </w:r>
    </w:p>
    <w:p w:rsidR="00371FB6" w:rsidRDefault="005D55FE">
      <w:pPr>
        <w:pStyle w:val="Standard"/>
        <w:numPr>
          <w:ilvl w:val="0"/>
          <w:numId w:val="5"/>
        </w:numPr>
        <w:shd w:val="clear" w:color="auto" w:fill="FFFFFF"/>
        <w:spacing w:before="280" w:after="280" w:line="360" w:lineRule="atLeast"/>
        <w:jc w:val="both"/>
      </w:pPr>
      <w:r>
        <w:rPr>
          <w:rFonts w:ascii="Cambria" w:hAnsi="Cambria" w:cs="Cambria"/>
          <w:sz w:val="28"/>
          <w:szCs w:val="28"/>
        </w:rPr>
        <w:t>Wyjazd odbędzie się dn</w:t>
      </w:r>
      <w:r>
        <w:rPr>
          <w:rFonts w:ascii="Cambria" w:hAnsi="Cambria" w:cs="Cambria"/>
          <w:b/>
          <w:sz w:val="28"/>
          <w:szCs w:val="28"/>
        </w:rPr>
        <w:t>. 29.06.2019r. o godz. 6.00</w:t>
      </w:r>
      <w:r>
        <w:rPr>
          <w:rFonts w:ascii="Cambria" w:hAnsi="Cambria" w:cs="Cambria"/>
          <w:sz w:val="28"/>
          <w:szCs w:val="28"/>
        </w:rPr>
        <w:t xml:space="preserve"> spod sklepu </w:t>
      </w:r>
      <w:proofErr w:type="spellStart"/>
      <w:r>
        <w:rPr>
          <w:rFonts w:ascii="Cambria" w:hAnsi="Cambria" w:cs="Cambria"/>
          <w:sz w:val="28"/>
          <w:szCs w:val="28"/>
        </w:rPr>
        <w:t>Lidl</w:t>
      </w:r>
      <w:proofErr w:type="spellEnd"/>
      <w:r>
        <w:rPr>
          <w:rFonts w:ascii="Cambria" w:hAnsi="Cambria" w:cs="Cambria"/>
          <w:sz w:val="28"/>
          <w:szCs w:val="28"/>
        </w:rPr>
        <w:t xml:space="preserve">                              w Lubaniu.</w:t>
      </w:r>
    </w:p>
    <w:p w:rsidR="00371FB6" w:rsidRDefault="005D55FE">
      <w:pPr>
        <w:pStyle w:val="Standard"/>
        <w:numPr>
          <w:ilvl w:val="0"/>
          <w:numId w:val="2"/>
        </w:numPr>
        <w:shd w:val="clear" w:color="auto" w:fill="FFFFFF"/>
        <w:spacing w:before="280" w:after="280" w:line="360" w:lineRule="atLeast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Organizatorem wycieczki jest Gminny Ośrodek Kultury i Sportu w Lubaniu                                  ul. Dąbrowskiego 18.</w:t>
      </w:r>
    </w:p>
    <w:p w:rsidR="00371FB6" w:rsidRDefault="005D55FE">
      <w:pPr>
        <w:pStyle w:val="Standard"/>
        <w:numPr>
          <w:ilvl w:val="0"/>
          <w:numId w:val="2"/>
        </w:numPr>
        <w:shd w:val="clear" w:color="auto" w:fill="FFFFFF"/>
        <w:spacing w:before="280" w:after="280" w:line="360" w:lineRule="atLeast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Plan wycieczki:</w:t>
      </w:r>
    </w:p>
    <w:p w:rsidR="00371FB6" w:rsidRDefault="005D55FE">
      <w:pPr>
        <w:pStyle w:val="Standard"/>
        <w:numPr>
          <w:ilvl w:val="0"/>
          <w:numId w:val="6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Wyjazd  o godz. 6.00 spod sklepu </w:t>
      </w:r>
      <w:proofErr w:type="spellStart"/>
      <w:r>
        <w:rPr>
          <w:rFonts w:ascii="Cambria" w:hAnsi="Cambria" w:cs="Cambria"/>
          <w:sz w:val="28"/>
          <w:szCs w:val="28"/>
        </w:rPr>
        <w:t>Lidl</w:t>
      </w:r>
      <w:proofErr w:type="spellEnd"/>
      <w:r>
        <w:rPr>
          <w:rFonts w:ascii="Cambria" w:hAnsi="Cambria" w:cs="Cambria"/>
          <w:sz w:val="28"/>
          <w:szCs w:val="28"/>
        </w:rPr>
        <w:t xml:space="preserve">   w Lubaniu.</w:t>
      </w:r>
    </w:p>
    <w:p w:rsidR="00371FB6" w:rsidRDefault="005D55FE">
      <w:pPr>
        <w:pStyle w:val="Standard"/>
        <w:numPr>
          <w:ilvl w:val="0"/>
          <w:numId w:val="3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Przyja</w:t>
      </w:r>
      <w:r>
        <w:rPr>
          <w:rFonts w:ascii="Cambria" w:hAnsi="Cambria" w:cs="Cambria"/>
          <w:sz w:val="28"/>
          <w:szCs w:val="28"/>
        </w:rPr>
        <w:t>zd do Tropikalnej Wyspy ok. godziny 10.00</w:t>
      </w:r>
    </w:p>
    <w:p w:rsidR="00371FB6" w:rsidRDefault="005D55FE">
      <w:pPr>
        <w:pStyle w:val="Standard"/>
        <w:numPr>
          <w:ilvl w:val="0"/>
          <w:numId w:val="3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Wyjazd z Tropikalnej Wyspy o godzinie 21.00</w:t>
      </w:r>
    </w:p>
    <w:p w:rsidR="00371FB6" w:rsidRDefault="005D55FE">
      <w:pPr>
        <w:pStyle w:val="Standard"/>
        <w:numPr>
          <w:ilvl w:val="0"/>
          <w:numId w:val="3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Powrót do Lubania na parking pod sklepem </w:t>
      </w:r>
      <w:proofErr w:type="spellStart"/>
      <w:r>
        <w:rPr>
          <w:rFonts w:ascii="Cambria" w:hAnsi="Cambria" w:cs="Cambria"/>
          <w:sz w:val="28"/>
          <w:szCs w:val="28"/>
        </w:rPr>
        <w:t>Lidl</w:t>
      </w:r>
      <w:proofErr w:type="spellEnd"/>
      <w:r>
        <w:rPr>
          <w:rFonts w:ascii="Cambria" w:hAnsi="Cambria" w:cs="Cambria"/>
          <w:sz w:val="28"/>
          <w:szCs w:val="28"/>
        </w:rPr>
        <w:t xml:space="preserve"> ok. godziny 24.00</w:t>
      </w:r>
    </w:p>
    <w:p w:rsidR="00371FB6" w:rsidRDefault="005D55FE">
      <w:pPr>
        <w:pStyle w:val="Standard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4. Ceny biletu wstępu</w:t>
      </w:r>
    </w:p>
    <w:p w:rsidR="00371FB6" w:rsidRDefault="005D55FE">
      <w:pPr>
        <w:pStyle w:val="Standard"/>
        <w:numPr>
          <w:ilvl w:val="0"/>
          <w:numId w:val="3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dziecko do 6 roku życia wchodzi za darmo</w:t>
      </w:r>
    </w:p>
    <w:p w:rsidR="00371FB6" w:rsidRDefault="005D55FE">
      <w:pPr>
        <w:pStyle w:val="Standard"/>
        <w:numPr>
          <w:ilvl w:val="0"/>
          <w:numId w:val="3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dziecko od 6 roku życia do 14 roku życia  </w:t>
      </w:r>
      <w:r>
        <w:rPr>
          <w:rFonts w:ascii="Cambria" w:hAnsi="Cambria" w:cs="Cambria"/>
          <w:sz w:val="28"/>
          <w:szCs w:val="28"/>
        </w:rPr>
        <w:t>koszt biletu  wynosi 29 euro</w:t>
      </w:r>
    </w:p>
    <w:p w:rsidR="00371FB6" w:rsidRDefault="005D55FE">
      <w:pPr>
        <w:pStyle w:val="Standard"/>
        <w:numPr>
          <w:ilvl w:val="0"/>
          <w:numId w:val="3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młodzież od 15 roku życia do 18 roku życia koszt biletu wynosi 35 euro  </w:t>
      </w:r>
    </w:p>
    <w:p w:rsidR="00371FB6" w:rsidRDefault="005D55FE">
      <w:pPr>
        <w:pStyle w:val="Standard"/>
        <w:numPr>
          <w:ilvl w:val="0"/>
          <w:numId w:val="3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dorośli koszt biletu 35 euro              </w:t>
      </w:r>
    </w:p>
    <w:p w:rsidR="00371FB6" w:rsidRDefault="005D55FE">
      <w:pPr>
        <w:pStyle w:val="Standard"/>
        <w:numPr>
          <w:ilvl w:val="0"/>
          <w:numId w:val="3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seniorzy powyżej 65 lat  koszt biletu 29 euro</w:t>
      </w:r>
    </w:p>
    <w:p w:rsidR="00371FB6" w:rsidRDefault="005D55FE">
      <w:pPr>
        <w:pStyle w:val="Standard"/>
        <w:numPr>
          <w:ilvl w:val="0"/>
          <w:numId w:val="3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koszt autokaru całkowicie pokrywa Gminny Ośrodek Kultur y i Spor</w:t>
      </w:r>
      <w:r>
        <w:rPr>
          <w:rFonts w:ascii="Cambria" w:hAnsi="Cambria" w:cs="Cambria"/>
          <w:sz w:val="28"/>
          <w:szCs w:val="28"/>
        </w:rPr>
        <w:t xml:space="preserve">tu                                  </w:t>
      </w:r>
    </w:p>
    <w:p w:rsidR="00371FB6" w:rsidRDefault="005D55FE">
      <w:pPr>
        <w:pStyle w:val="Standard"/>
        <w:jc w:val="both"/>
      </w:pPr>
      <w:r>
        <w:rPr>
          <w:rFonts w:ascii="Cambria" w:hAnsi="Cambria" w:cs="Cambria"/>
          <w:b/>
          <w:bCs/>
          <w:sz w:val="28"/>
          <w:szCs w:val="28"/>
        </w:rPr>
        <w:t xml:space="preserve">5. Wyjazd kierowany jest do mieszkańców Gminy Lubań.                                                </w:t>
      </w:r>
      <w:r>
        <w:rPr>
          <w:rFonts w:ascii="Cambria" w:hAnsi="Cambria" w:cs="Cambria"/>
          <w:sz w:val="28"/>
          <w:szCs w:val="28"/>
        </w:rPr>
        <w:t xml:space="preserve"> Dzieci i młodzież do  18 </w:t>
      </w:r>
      <w:proofErr w:type="spellStart"/>
      <w:r>
        <w:rPr>
          <w:rFonts w:ascii="Cambria" w:hAnsi="Cambria" w:cs="Cambria"/>
          <w:sz w:val="28"/>
          <w:szCs w:val="28"/>
        </w:rPr>
        <w:t>r.ż</w:t>
      </w:r>
      <w:proofErr w:type="spellEnd"/>
      <w:r>
        <w:rPr>
          <w:rFonts w:ascii="Cambria" w:hAnsi="Cambria" w:cs="Cambria"/>
          <w:sz w:val="28"/>
          <w:szCs w:val="28"/>
        </w:rPr>
        <w:t>.  mogą uczestniczyć tylko i wyłącznie pod opieką rodzica lub opiekuna prawnego.</w:t>
      </w:r>
    </w:p>
    <w:p w:rsidR="00371FB6" w:rsidRDefault="005D55FE">
      <w:pPr>
        <w:pStyle w:val="Standard"/>
        <w:numPr>
          <w:ilvl w:val="0"/>
          <w:numId w:val="3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Organizator zastrzega sobie prawo do weryfikacji danych dotyczących zameldowania na terenie Gminny Lubań. W razie wątpliwości organizatora uczestnik wycieczki musi okazać się dokumentem potwierdzającym meldunek na terenie gminy Lubań</w:t>
      </w:r>
    </w:p>
    <w:p w:rsidR="00371FB6" w:rsidRDefault="005D55FE">
      <w:pPr>
        <w:pStyle w:val="Standard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6. Uczestnicy są zobow</w:t>
      </w:r>
      <w:r>
        <w:rPr>
          <w:rFonts w:ascii="Cambria" w:hAnsi="Cambria" w:cs="Cambria"/>
          <w:sz w:val="28"/>
          <w:szCs w:val="28"/>
        </w:rPr>
        <w:t>iązani wnieść opłatę w wysokości 15 zł (ubezpieczenie+ koszt biura podróży )+ wartość biletu w euro , należy wypełnić kartę uczestnika wycieczki do dn. 15.06 . 2019r. Opłatę należy uiścić w biurze podróży                       i ubezpieczenia „Pod Baszta”(</w:t>
      </w:r>
      <w:r>
        <w:rPr>
          <w:rFonts w:ascii="Cambria" w:hAnsi="Cambria" w:cs="Cambria"/>
          <w:sz w:val="28"/>
          <w:szCs w:val="28"/>
        </w:rPr>
        <w:t xml:space="preserve"> siedziba PTTK Lubań ); ul Bracka 12 , 59-800 Lubań ,telefon 75 722 24 23</w:t>
      </w:r>
    </w:p>
    <w:p w:rsidR="00371FB6" w:rsidRDefault="005D55FE">
      <w:pPr>
        <w:pStyle w:val="Standard"/>
        <w:jc w:val="both"/>
        <w:rPr>
          <w:rFonts w:ascii="Andalus" w:hAnsi="Andalus" w:cs="Cambria"/>
          <w:b/>
          <w:bCs/>
          <w:sz w:val="28"/>
          <w:szCs w:val="28"/>
        </w:rPr>
      </w:pPr>
      <w:r>
        <w:rPr>
          <w:rFonts w:ascii="Andalus" w:hAnsi="Andalus" w:cs="Cambria"/>
          <w:b/>
          <w:bCs/>
          <w:sz w:val="28"/>
          <w:szCs w:val="28"/>
        </w:rPr>
        <w:t xml:space="preserve">           </w:t>
      </w:r>
    </w:p>
    <w:p w:rsidR="00371FB6" w:rsidRDefault="005D55FE">
      <w:pPr>
        <w:pStyle w:val="Standard"/>
        <w:jc w:val="both"/>
      </w:pPr>
      <w:r>
        <w:rPr>
          <w:rFonts w:ascii="Cambria" w:hAnsi="Cambria" w:cs="Cambria"/>
          <w:sz w:val="28"/>
          <w:szCs w:val="28"/>
        </w:rPr>
        <w:lastRenderedPageBreak/>
        <w:t>Kartę uczestnika wycieczki składamy w dniu wnoszenia opłat . O uczestnictwie w</w:t>
      </w:r>
      <w:r>
        <w:rPr>
          <w:rFonts w:ascii="Cambria" w:hAnsi="Cambria" w:cs="Cambria"/>
          <w:sz w:val="28"/>
          <w:szCs w:val="28"/>
        </w:rPr>
        <w:t xml:space="preserve"> wycieczce decyduje kolejność wpłynięcia wpłaty , wraz z kartą uczestnika wycieczki do PTTK w Lubaniu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7.Więcej informacji można uzyskać na stronie:</w:t>
      </w:r>
    </w:p>
    <w:p w:rsidR="00371FB6" w:rsidRDefault="00371FB6">
      <w:pPr>
        <w:pStyle w:val="Standard"/>
        <w:shd w:val="clear" w:color="auto" w:fill="FFFFFF"/>
        <w:spacing w:before="280" w:after="280" w:line="360" w:lineRule="atLeast"/>
        <w:ind w:left="720"/>
        <w:jc w:val="both"/>
      </w:pPr>
      <w:hyperlink r:id="rId7" w:history="1">
        <w:r w:rsidR="005D55FE">
          <w:rPr>
            <w:rStyle w:val="Internetlink"/>
            <w:rFonts w:ascii="Cambria" w:hAnsi="Cambria" w:cs="Cambria"/>
            <w:sz w:val="28"/>
            <w:szCs w:val="28"/>
          </w:rPr>
          <w:t>www.tropical-islands.de/pl/</w:t>
        </w:r>
      </w:hyperlink>
      <w:r w:rsidR="005D55FE">
        <w:rPr>
          <w:rFonts w:ascii="Cambria" w:hAnsi="Cambria" w:cs="Cambria"/>
          <w:sz w:val="28"/>
          <w:szCs w:val="28"/>
        </w:rPr>
        <w:t xml:space="preserve">                  </w:t>
      </w:r>
      <w:r w:rsidR="005D55FE">
        <w:rPr>
          <w:rFonts w:ascii="Cambria" w:hAnsi="Cambria" w:cs="Cambria"/>
          <w:sz w:val="28"/>
          <w:szCs w:val="28"/>
        </w:rPr>
        <w:t xml:space="preserve">                                                          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ind w:left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8. Nie ma możliwości zgłoszenia się na wycieczkę rano w dniu wyjazdu!</w:t>
      </w:r>
    </w:p>
    <w:p w:rsidR="00371FB6" w:rsidRDefault="005D55FE">
      <w:pPr>
        <w:pStyle w:val="Standard"/>
        <w:numPr>
          <w:ilvl w:val="2"/>
          <w:numId w:val="7"/>
        </w:numPr>
        <w:shd w:val="clear" w:color="auto" w:fill="FFFFFF"/>
        <w:spacing w:before="280" w:after="280" w:line="360" w:lineRule="atLeas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Uczestnik wycieczki zobowiązany jest do zapoznania się  regulaminem           Tropikalnej Wyspy oraz przestrzegania go</w:t>
      </w:r>
    </w:p>
    <w:p w:rsidR="00371FB6" w:rsidRDefault="005D55FE">
      <w:pPr>
        <w:pStyle w:val="Standard"/>
        <w:numPr>
          <w:ilvl w:val="0"/>
          <w:numId w:val="8"/>
        </w:numPr>
        <w:shd w:val="clear" w:color="auto" w:fill="FFFFFF"/>
        <w:spacing w:before="280" w:after="280" w:line="360" w:lineRule="atLeas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Uczestni</w:t>
      </w:r>
      <w:r>
        <w:rPr>
          <w:rFonts w:ascii="Cambria" w:hAnsi="Cambria" w:cs="Cambria"/>
          <w:sz w:val="28"/>
          <w:szCs w:val="28"/>
        </w:rPr>
        <w:t>k spędza czas w Tropikalnej wyspie indywidualnie .</w:t>
      </w:r>
    </w:p>
    <w:p w:rsidR="00371FB6" w:rsidRDefault="005D55FE">
      <w:pPr>
        <w:pStyle w:val="Standard"/>
        <w:numPr>
          <w:ilvl w:val="0"/>
          <w:numId w:val="4"/>
        </w:numPr>
        <w:shd w:val="clear" w:color="auto" w:fill="FFFFFF"/>
        <w:spacing w:before="280" w:after="280" w:line="360" w:lineRule="atLeas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Uczestnik decydując się na dodatkowe atrakcje oferowane w Tropikalnej wyspie                                                np. sauna , wyżywienie pokrywa  koszt indywidualnie</w:t>
      </w:r>
    </w:p>
    <w:p w:rsidR="00371FB6" w:rsidRDefault="005D55FE">
      <w:pPr>
        <w:pStyle w:val="Standard"/>
        <w:numPr>
          <w:ilvl w:val="0"/>
          <w:numId w:val="4"/>
        </w:numPr>
        <w:shd w:val="clear" w:color="auto" w:fill="FFFFFF"/>
        <w:spacing w:before="280" w:after="280" w:line="360" w:lineRule="atLeas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Uczestnik wycieczki musi pos</w:t>
      </w:r>
      <w:r>
        <w:rPr>
          <w:rFonts w:ascii="Cambria" w:hAnsi="Cambria" w:cs="Cambria"/>
          <w:sz w:val="28"/>
          <w:szCs w:val="28"/>
        </w:rPr>
        <w:t>iadać przy sobie dowód osobisty , bądź paszport .</w:t>
      </w:r>
    </w:p>
    <w:p w:rsidR="00371FB6" w:rsidRDefault="005D55FE">
      <w:pPr>
        <w:pStyle w:val="Standard"/>
        <w:numPr>
          <w:ilvl w:val="0"/>
          <w:numId w:val="4"/>
        </w:numPr>
        <w:shd w:val="clear" w:color="auto" w:fill="FFFFFF"/>
        <w:spacing w:before="280" w:after="280" w:line="360" w:lineRule="atLeas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momencie rezygnacji uczestnika do dnia 14.06.2019r. - przepada 50 %  wpłaty</w:t>
      </w:r>
    </w:p>
    <w:p w:rsidR="00371FB6" w:rsidRDefault="005D55FE">
      <w:pPr>
        <w:pStyle w:val="Standard"/>
        <w:numPr>
          <w:ilvl w:val="0"/>
          <w:numId w:val="4"/>
        </w:numPr>
        <w:shd w:val="clear" w:color="auto" w:fill="FFFFFF"/>
        <w:spacing w:before="280" w:after="280" w:line="360" w:lineRule="atLeas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W momencie rezygnacji uczestnika po 14.06.2019r. - przepada 100%  wpłaty</w:t>
      </w:r>
    </w:p>
    <w:p w:rsidR="00371FB6" w:rsidRDefault="00371FB6">
      <w:pPr>
        <w:pStyle w:val="Standard"/>
        <w:shd w:val="clear" w:color="auto" w:fill="FFFFFF"/>
        <w:spacing w:before="280" w:after="280" w:line="360" w:lineRule="atLeast"/>
        <w:rPr>
          <w:rFonts w:ascii="Cambria" w:hAnsi="Cambria" w:cs="Cambria"/>
          <w:sz w:val="28"/>
          <w:szCs w:val="28"/>
        </w:rPr>
      </w:pP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Informacje o wyjeździe uzyskają Państwo w Gminnej </w:t>
      </w:r>
      <w:r>
        <w:rPr>
          <w:rFonts w:ascii="Cambria" w:hAnsi="Cambria" w:cs="Cambria"/>
          <w:sz w:val="28"/>
          <w:szCs w:val="28"/>
        </w:rPr>
        <w:t>Bibliotece Publicznej w Pisarzowicach , Radogoszczy lub Radostowie pod nr tel.  75 721 70 10 ;75 722 19 79.Karta zgłoszeniowa poniżej.</w:t>
      </w: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371FB6" w:rsidRDefault="005D55FE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1FB6" w:rsidRDefault="00371FB6">
      <w:pPr>
        <w:pStyle w:val="Akapitzlist"/>
        <w:ind w:left="0"/>
        <w:jc w:val="center"/>
        <w:rPr>
          <w:sz w:val="28"/>
          <w:szCs w:val="28"/>
        </w:rPr>
      </w:pPr>
    </w:p>
    <w:p w:rsidR="00371FB6" w:rsidRDefault="00371FB6">
      <w:pPr>
        <w:pStyle w:val="Akapitzlist"/>
        <w:ind w:left="0"/>
        <w:jc w:val="center"/>
        <w:rPr>
          <w:sz w:val="28"/>
          <w:szCs w:val="28"/>
        </w:rPr>
      </w:pPr>
    </w:p>
    <w:p w:rsidR="00371FB6" w:rsidRDefault="005D55FE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371FB6" w:rsidRDefault="00371FB6">
      <w:pPr>
        <w:pStyle w:val="Akapitzlist"/>
        <w:ind w:left="0"/>
        <w:jc w:val="center"/>
        <w:rPr>
          <w:sz w:val="28"/>
          <w:szCs w:val="28"/>
        </w:rPr>
      </w:pPr>
    </w:p>
    <w:p w:rsidR="00371FB6" w:rsidRDefault="005D55FE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Karta uczestnika w wycieczce</w:t>
      </w:r>
    </w:p>
    <w:p w:rsidR="00371FB6" w:rsidRDefault="005D55FE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Tropikalna Wyspa pod Berlinem 29 -06-2019 r.</w:t>
      </w:r>
    </w:p>
    <w:p w:rsidR="00371FB6" w:rsidRDefault="00371FB6">
      <w:pPr>
        <w:pStyle w:val="Akapitzlist"/>
      </w:pPr>
    </w:p>
    <w:p w:rsidR="00371FB6" w:rsidRDefault="00371FB6">
      <w:pPr>
        <w:pStyle w:val="Akapitzlist"/>
      </w:pPr>
    </w:p>
    <w:p w:rsidR="00371FB6" w:rsidRDefault="00371FB6">
      <w:pPr>
        <w:pStyle w:val="Akapitzlist"/>
      </w:pPr>
    </w:p>
    <w:p w:rsidR="00371FB6" w:rsidRDefault="005D5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Imię Nazwisko…………………………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371FB6" w:rsidRDefault="005D5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Miejsce i data urodzenia……………………………………………………………………………………</w:t>
      </w:r>
    </w:p>
    <w:p w:rsidR="00371FB6" w:rsidRDefault="005D5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 zamieszkania……………………………………………………………………………………………</w:t>
      </w:r>
    </w:p>
    <w:p w:rsidR="00371FB6" w:rsidRDefault="005D5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Telefon………………………………………………………………………………………………………………</w:t>
      </w:r>
    </w:p>
    <w:p w:rsidR="00371FB6" w:rsidRDefault="005D5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 @ …………………………………………………………………………………………………………..</w:t>
      </w:r>
    </w:p>
    <w:p w:rsidR="00371FB6" w:rsidRDefault="00371FB6">
      <w:pPr>
        <w:pStyle w:val="Akapitzlist"/>
        <w:rPr>
          <w:sz w:val="28"/>
          <w:szCs w:val="28"/>
        </w:rPr>
      </w:pPr>
    </w:p>
    <w:p w:rsidR="00371FB6" w:rsidRDefault="005D55FE">
      <w:pPr>
        <w:pStyle w:val="Akapitzlist"/>
        <w:shd w:val="clear" w:color="auto" w:fill="FFFFFF"/>
        <w:spacing w:before="280" w:after="28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Kartę należy </w:t>
      </w:r>
      <w:r>
        <w:rPr>
          <w:rFonts w:ascii="Arial" w:hAnsi="Arial" w:cs="Arial"/>
          <w:b/>
          <w:bCs/>
          <w:sz w:val="28"/>
          <w:szCs w:val="28"/>
        </w:rPr>
        <w:t xml:space="preserve">złożyć w PTTK w Lubaniu ul Bracka 12 ,do dn. 15-06-2019r.   </w:t>
      </w: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71FB6" w:rsidRDefault="00371FB6">
      <w:pPr>
        <w:pStyle w:val="Standard"/>
        <w:shd w:val="clear" w:color="auto" w:fill="FFFFFF"/>
        <w:spacing w:before="280" w:after="28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- RODO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art. 13 ust. 1 i 2 Rozporządzenia Parlamentu Europejskiego i Rady (UE) 2016/679 z dnia 27 kwietnia 2016 roku w sprawie ochrony osób fizycznych w</w:t>
      </w:r>
      <w:r>
        <w:rPr>
          <w:rFonts w:ascii="Arial" w:hAnsi="Arial" w:cs="Arial"/>
          <w:bCs/>
          <w:sz w:val="20"/>
          <w:szCs w:val="20"/>
        </w:rPr>
        <w:t xml:space="preserve"> związku z przetwarzaniem danych osobowych i w sprawie swobodnego przepływu takich danych oraz uchylenia dyrektywy 95/46/WE (dalej RODO), obowiązującego od 25 maja 2018 r., informuję, iż: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 Administratorem Pani/Pana danych osobowych jest Gminny Ośrodek Ku</w:t>
      </w:r>
      <w:r>
        <w:rPr>
          <w:rFonts w:ascii="Arial" w:hAnsi="Arial" w:cs="Arial"/>
          <w:bCs/>
          <w:sz w:val="20"/>
          <w:szCs w:val="20"/>
        </w:rPr>
        <w:t>ltury i Sportu w Lubaniu, ul. Dąbrowskiego 18, 59-800 Lubań.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2) W podmiocie jest wyznaczona osoba nadzorująca przestrzeganie zasad ochrony danych - kontakt z Inspektorem Ochrony Danych – e-mail: aleksandra@eduodo.pl lub abi@eduodo.pl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3) Pani/Pana dane o</w:t>
      </w:r>
      <w:r>
        <w:rPr>
          <w:rFonts w:ascii="Arial" w:hAnsi="Arial" w:cs="Arial"/>
          <w:bCs/>
          <w:sz w:val="20"/>
          <w:szCs w:val="20"/>
        </w:rPr>
        <w:t>sobowe będą przetwarzane na podstawie art. 6 ust. 1 lit. a, b, c, e ogólnego rozporządzenia Parlamentu Europejskiego i Rady UE o ochronie danych osobowych z dnia 27 kwietnia 2016 r., w celu: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a) realizacji zadań wynikających ze statutu Gminnego Ośrodka Kul</w:t>
      </w:r>
      <w:r>
        <w:rPr>
          <w:rFonts w:ascii="Arial" w:hAnsi="Arial" w:cs="Arial"/>
          <w:bCs/>
          <w:sz w:val="20"/>
          <w:szCs w:val="20"/>
        </w:rPr>
        <w:t>tury i Sportu w Lubaniu,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b) wypełniania obowiązków prawnych ciążących na Gminnym Ośrodku Kultury i Sportu w Lubaniu na podstawie powszechnie obowiązujących przepisów prawa,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realizacji działań promocyjnych Gminnego Ośrodka Kultury i Sportu w Lubaniu.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) Odbiorcami Pani/Pana danych osobowych będą: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a) organy władzy publicznej oraz podmioty wykonujące zadania publiczne lub działających na zlecenie organów władzy publicznej, w zakresie i w celach, które wynikają z przepisów powszechnie obowiązującego </w:t>
      </w:r>
      <w:r>
        <w:rPr>
          <w:rFonts w:ascii="Arial" w:hAnsi="Arial" w:cs="Arial"/>
          <w:bCs/>
          <w:sz w:val="20"/>
          <w:szCs w:val="20"/>
        </w:rPr>
        <w:t>prawa,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inne podmioty, które na podstawie stosownych umów podpisanych z Gminnym Ośrodkiem Kultury i Sportu w Lubaniu przetwarzają dane osobowe dla których Administratorem jest Dyrektor placówki,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podmioty realizujące zadania Administratora Danych Osobo</w:t>
      </w:r>
      <w:r>
        <w:rPr>
          <w:rFonts w:ascii="Arial" w:hAnsi="Arial" w:cs="Arial"/>
          <w:bCs/>
          <w:sz w:val="20"/>
          <w:szCs w:val="20"/>
        </w:rPr>
        <w:t>wych, takie jak: operator pocztowy, bank, dostawca oprogramowania dziedzinowego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5) Pani/Pana dane osobowe przechowywane będą przez okres niezbędny do realizacji celu/celów określonych w </w:t>
      </w:r>
      <w:proofErr w:type="spellStart"/>
      <w:r>
        <w:rPr>
          <w:rFonts w:ascii="Arial" w:hAnsi="Arial" w:cs="Arial"/>
          <w:bCs/>
          <w:sz w:val="20"/>
          <w:szCs w:val="20"/>
        </w:rPr>
        <w:t>pkt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3, lecz nie krócej niż przez okres wskazany w przepisach o archiwi</w:t>
      </w:r>
      <w:r>
        <w:rPr>
          <w:rFonts w:ascii="Arial" w:hAnsi="Arial" w:cs="Arial"/>
          <w:bCs/>
          <w:sz w:val="20"/>
          <w:szCs w:val="20"/>
        </w:rPr>
        <w:t>zacji lub innych przepisach prawa.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6) Ma Pani/Pan prawo  żądania od Administratora: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dostępu do swoich danych oraz otrzymania ich kopii,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do sprostowania (poprawiania) swoich danych,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do usunięcia danych, ograniczenia przetwarzania danych w przypad</w:t>
      </w:r>
      <w:r>
        <w:rPr>
          <w:rFonts w:ascii="Arial" w:hAnsi="Arial" w:cs="Arial"/>
          <w:bCs/>
          <w:sz w:val="20"/>
          <w:szCs w:val="20"/>
        </w:rPr>
        <w:t>kach, gdy: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  <w:t>- dane nie są już niezbędne do celów, dla których były zebrane lub w inny sposób przetwarzane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 osoba, której dane dotyczą, wniosła sprzeciw wobec przetwarzania danych osobowych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 dane osobowe przetwarzane są niezgodnie z prawem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 dane osobo</w:t>
      </w:r>
      <w:r>
        <w:rPr>
          <w:rFonts w:ascii="Arial" w:hAnsi="Arial" w:cs="Arial"/>
          <w:bCs/>
          <w:sz w:val="20"/>
          <w:szCs w:val="20"/>
        </w:rPr>
        <w:t>we muszą być usunięte w celu wywiązania się z obowiązku wynikającego z przepisów prawa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 osoba, której dane dotyczą kwestionuje prawidłowość danych osobowych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d) do wniesienia sprzeciwu wobec przetwarzania danych na podstawie uzasadnionego interesu </w:t>
      </w:r>
      <w:r>
        <w:rPr>
          <w:rFonts w:ascii="Arial" w:hAnsi="Arial" w:cs="Arial"/>
          <w:bCs/>
          <w:sz w:val="20"/>
          <w:szCs w:val="20"/>
        </w:rPr>
        <w:t>Administratora – przestaniemy przetwarzać Pani/Pana dane w tym zakresie, chyba że będziemy w stanie wykazać, że są one nam niezbędne do realizacji zadania narzuconego przez powszechnie obowiązujące prawo,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e) do przenoszenia danych,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celu skorzystania z p</w:t>
      </w:r>
      <w:r>
        <w:rPr>
          <w:rFonts w:ascii="Arial" w:hAnsi="Arial" w:cs="Arial"/>
          <w:bCs/>
          <w:sz w:val="20"/>
          <w:szCs w:val="20"/>
        </w:rPr>
        <w:t>raw określonych powyżej (lit. a-e) należy skontaktować się z Administratorem lub z Inspektorem.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7) Ma Pani/Pan prawo wniesienia skargi do organu nadzorczego, gdy uzna Pani/Pan, że przetwarzanie Pani/Pana danych osobowych narusza przepisy ustawy o ochronie </w:t>
      </w:r>
      <w:r>
        <w:rPr>
          <w:rFonts w:ascii="Arial" w:hAnsi="Arial" w:cs="Arial"/>
          <w:bCs/>
          <w:sz w:val="20"/>
          <w:szCs w:val="20"/>
        </w:rPr>
        <w:t>danych osobowych, a od 25 maja 2018 r. Rozporządzenia Parlamentu Europejskiego i Rady (UE) 2016/679 z dnia 27 kwietnia 2016 roku w sprawie ochrony osób fizycznych w związku z przetwarzaniem danych osobowych i w sprawie swobodnego przepływu takich danych or</w:t>
      </w:r>
      <w:r>
        <w:rPr>
          <w:rFonts w:ascii="Arial" w:hAnsi="Arial" w:cs="Arial"/>
          <w:bCs/>
          <w:sz w:val="20"/>
          <w:szCs w:val="20"/>
        </w:rPr>
        <w:t>az uchylenia dyrektywy 95/46/WE.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8) Podanie przez Państwa danych osobowych w zakresie wymaganym przepisami, którymi kieruje się Gminny Ośrodek Kultury i Sportu w Lubaniu jest obligatoryjne a konsekwencją niepodania danych osobowych będzie brak możliwość r</w:t>
      </w:r>
      <w:r>
        <w:rPr>
          <w:rFonts w:ascii="Arial" w:hAnsi="Arial" w:cs="Arial"/>
          <w:bCs/>
          <w:sz w:val="20"/>
          <w:szCs w:val="20"/>
        </w:rPr>
        <w:t>ozpoczęcia wypełniania obowiązku prawnego leżącego na Administratorze Danych Osobowych</w:t>
      </w:r>
    </w:p>
    <w:p w:rsidR="00371FB6" w:rsidRDefault="005D55FE">
      <w:pPr>
        <w:pStyle w:val="Standard"/>
        <w:shd w:val="clear" w:color="auto" w:fill="FFFFFF"/>
        <w:spacing w:before="280" w:after="280" w:line="3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9) Państwa dane mogą być przetwarzane w sposób zautomatyzowany i nie będą profilowane</w:t>
      </w:r>
    </w:p>
    <w:sectPr w:rsidR="00371FB6" w:rsidSect="00371FB6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FE" w:rsidRDefault="005D55FE" w:rsidP="00371FB6">
      <w:r>
        <w:separator/>
      </w:r>
    </w:p>
  </w:endnote>
  <w:endnote w:type="continuationSeparator" w:id="0">
    <w:p w:rsidR="005D55FE" w:rsidRDefault="005D55FE" w:rsidP="0037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Oswald, 'Times New Roman'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FE" w:rsidRDefault="005D55FE" w:rsidP="00371FB6">
      <w:r w:rsidRPr="00371FB6">
        <w:rPr>
          <w:color w:val="000000"/>
        </w:rPr>
        <w:separator/>
      </w:r>
    </w:p>
  </w:footnote>
  <w:footnote w:type="continuationSeparator" w:id="0">
    <w:p w:rsidR="005D55FE" w:rsidRDefault="005D55FE" w:rsidP="00371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E04"/>
    <w:multiLevelType w:val="multilevel"/>
    <w:tmpl w:val="FF1C5D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00C2688"/>
    <w:multiLevelType w:val="multilevel"/>
    <w:tmpl w:val="CAFA5358"/>
    <w:styleLink w:val="WW8Num3"/>
    <w:lvl w:ilvl="0">
      <w:numFmt w:val="bullet"/>
      <w:lvlText w:val=""/>
      <w:lvlJc w:val="left"/>
      <w:rPr>
        <w:rFonts w:ascii="Symbol" w:hAnsi="Symbol" w:cs="Symbol"/>
        <w:b/>
        <w:sz w:val="20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  <w:sz w:val="20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  <w:sz w:val="20"/>
      </w:rPr>
    </w:lvl>
    <w:lvl w:ilvl="3">
      <w:numFmt w:val="bullet"/>
      <w:lvlText w:val=""/>
      <w:lvlJc w:val="left"/>
      <w:rPr>
        <w:rFonts w:ascii="Symbol" w:hAnsi="Symbol" w:cs="Symbol"/>
        <w:b/>
        <w:sz w:val="20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  <w:sz w:val="20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  <w:sz w:val="20"/>
      </w:rPr>
    </w:lvl>
    <w:lvl w:ilvl="6">
      <w:numFmt w:val="bullet"/>
      <w:lvlText w:val=""/>
      <w:lvlJc w:val="left"/>
      <w:rPr>
        <w:rFonts w:ascii="Symbol" w:hAnsi="Symbol" w:cs="Symbol"/>
        <w:b/>
        <w:sz w:val="20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  <w:sz w:val="20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  <w:sz w:val="20"/>
      </w:rPr>
    </w:lvl>
  </w:abstractNum>
  <w:abstractNum w:abstractNumId="2">
    <w:nsid w:val="39BB691F"/>
    <w:multiLevelType w:val="multilevel"/>
    <w:tmpl w:val="2B1C2736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37573F8"/>
    <w:multiLevelType w:val="multilevel"/>
    <w:tmpl w:val="86B2F0CA"/>
    <w:styleLink w:val="WW8Num2"/>
    <w:lvl w:ilvl="0">
      <w:start w:val="1"/>
      <w:numFmt w:val="decimal"/>
      <w:lvlText w:val="%1."/>
      <w:lvlJc w:val="left"/>
      <w:rPr>
        <w:rFonts w:ascii="Symbol" w:hAnsi="Symbol" w:cs="Symbol"/>
        <w:sz w:val="20"/>
        <w:szCs w:val="24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8D25E7C"/>
    <w:multiLevelType w:val="multilevel"/>
    <w:tmpl w:val="1B5C00D4"/>
    <w:styleLink w:val="WW8Num4"/>
    <w:lvl w:ilvl="0">
      <w:start w:val="10"/>
      <w:numFmt w:val="decimal"/>
      <w:lvlText w:val="%1.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1"/>
    <w:lvlOverride w:ilvl="0"/>
  </w:num>
  <w:num w:numId="7">
    <w:abstractNumId w:val="0"/>
  </w:num>
  <w:num w:numId="8">
    <w:abstractNumId w:val="4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FB6"/>
    <w:rsid w:val="00371FB6"/>
    <w:rsid w:val="005D55FE"/>
    <w:rsid w:val="008D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1FB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71F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1FB6"/>
    <w:pPr>
      <w:spacing w:after="120"/>
    </w:pPr>
  </w:style>
  <w:style w:type="paragraph" w:styleId="Lista">
    <w:name w:val="List"/>
    <w:basedOn w:val="Textbody"/>
    <w:rsid w:val="00371FB6"/>
    <w:rPr>
      <w:rFonts w:cs="Arial"/>
    </w:rPr>
  </w:style>
  <w:style w:type="paragraph" w:customStyle="1" w:styleId="Caption">
    <w:name w:val="Caption"/>
    <w:basedOn w:val="Standard"/>
    <w:rsid w:val="00371F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1FB6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371FB6"/>
    <w:pPr>
      <w:spacing w:before="300" w:after="165" w:line="320" w:lineRule="atLeast"/>
      <w:outlineLvl w:val="0"/>
    </w:pPr>
    <w:rPr>
      <w:rFonts w:ascii="Times New Roman" w:eastAsia="Times New Roman" w:hAnsi="Times New Roman" w:cs="Times New Roman"/>
      <w:b/>
      <w:bCs/>
      <w:color w:val="105D65"/>
      <w:sz w:val="36"/>
      <w:szCs w:val="36"/>
    </w:rPr>
  </w:style>
  <w:style w:type="paragraph" w:customStyle="1" w:styleId="Heading2">
    <w:name w:val="Heading 2"/>
    <w:basedOn w:val="Standard"/>
    <w:next w:val="Standard"/>
    <w:rsid w:val="00371FB6"/>
    <w:pPr>
      <w:keepNext/>
      <w:spacing w:before="240" w:after="60"/>
      <w:outlineLvl w:val="1"/>
    </w:pPr>
    <w:rPr>
      <w:rFonts w:ascii="Cambria" w:eastAsia="SimSun, 宋体" w:hAnsi="Cambria" w:cs="Times New Roman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371FB6"/>
    <w:pPr>
      <w:spacing w:before="280" w:after="280" w:line="240" w:lineRule="auto"/>
      <w:outlineLvl w:val="2"/>
    </w:pPr>
    <w:rPr>
      <w:rFonts w:ascii="Oswald, 'Times New Roman'" w:eastAsia="Times New Roman" w:hAnsi="Oswald, 'Times New Roman'" w:cs="Oswald, 'Times New Roman'"/>
      <w:sz w:val="27"/>
      <w:szCs w:val="27"/>
    </w:rPr>
  </w:style>
  <w:style w:type="paragraph" w:customStyle="1" w:styleId="Heading4">
    <w:name w:val="Heading 4"/>
    <w:basedOn w:val="Standard"/>
    <w:next w:val="Textbody"/>
    <w:rsid w:val="00371FB6"/>
    <w:pPr>
      <w:spacing w:before="280" w:after="280" w:line="240" w:lineRule="auto"/>
      <w:outlineLvl w:val="3"/>
    </w:pPr>
    <w:rPr>
      <w:rFonts w:ascii="Oswald, 'Times New Roman'" w:eastAsia="Times New Roman" w:hAnsi="Oswald, 'Times New Roman'" w:cs="Oswald, 'Times New Roman'"/>
      <w:sz w:val="27"/>
      <w:szCs w:val="27"/>
    </w:rPr>
  </w:style>
  <w:style w:type="paragraph" w:customStyle="1" w:styleId="Nagwek1">
    <w:name w:val="Nagłówek1"/>
    <w:basedOn w:val="Standard"/>
    <w:next w:val="Textbody"/>
    <w:rsid w:val="00371F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rsid w:val="00371F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Standard"/>
    <w:rsid w:val="00371F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Standard"/>
    <w:rsid w:val="00371FB6"/>
    <w:pPr>
      <w:spacing w:before="300" w:after="165" w:line="320" w:lineRule="atLeast"/>
    </w:pPr>
    <w:rPr>
      <w:rFonts w:ascii="Times New Roman" w:eastAsia="Times New Roman" w:hAnsi="Times New Roman" w:cs="Times New Roman"/>
      <w:color w:val="105D65"/>
      <w:sz w:val="36"/>
      <w:szCs w:val="36"/>
    </w:rPr>
  </w:style>
  <w:style w:type="paragraph" w:customStyle="1" w:styleId="attribution">
    <w:name w:val="attribution"/>
    <w:basedOn w:val="Standard"/>
    <w:rsid w:val="00371FB6"/>
    <w:pPr>
      <w:spacing w:before="135" w:after="135" w:line="240" w:lineRule="auto"/>
      <w:ind w:left="75" w:right="75"/>
    </w:pPr>
    <w:rPr>
      <w:rFonts w:ascii="Times New Roman" w:eastAsia="Times New Roman" w:hAnsi="Times New Roman" w:cs="Times New Roman"/>
      <w:color w:val="414749"/>
    </w:rPr>
  </w:style>
  <w:style w:type="paragraph" w:styleId="Zagicieodgryformularza">
    <w:name w:val="HTML Top of Form"/>
    <w:basedOn w:val="Standard"/>
    <w:next w:val="Standard"/>
    <w:rsid w:val="00371FB6"/>
    <w:pP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Standard"/>
    <w:next w:val="Standard"/>
    <w:rsid w:val="00371FB6"/>
    <w:pP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Standard"/>
    <w:rsid w:val="00371F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371FB6"/>
    <w:pPr>
      <w:spacing w:after="0" w:line="240" w:lineRule="auto"/>
    </w:pPr>
  </w:style>
  <w:style w:type="paragraph" w:customStyle="1" w:styleId="Footer">
    <w:name w:val="Footer"/>
    <w:basedOn w:val="Standard"/>
    <w:rsid w:val="00371FB6"/>
    <w:pPr>
      <w:spacing w:after="0" w:line="240" w:lineRule="auto"/>
    </w:pPr>
  </w:style>
  <w:style w:type="paragraph" w:customStyle="1" w:styleId="bodytext">
    <w:name w:val="bodytext"/>
    <w:basedOn w:val="Standard"/>
    <w:rsid w:val="00371F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"/>
    <w:rsid w:val="00371FB6"/>
    <w:pPr>
      <w:ind w:left="720"/>
    </w:pPr>
  </w:style>
  <w:style w:type="character" w:customStyle="1" w:styleId="WW8Num1z0">
    <w:name w:val="WW8Num1z0"/>
    <w:rsid w:val="00371FB6"/>
    <w:rPr>
      <w:rFonts w:ascii="Symbol" w:hAnsi="Symbol" w:cs="Symbol"/>
      <w:sz w:val="20"/>
    </w:rPr>
  </w:style>
  <w:style w:type="character" w:customStyle="1" w:styleId="WW8Num1z1">
    <w:name w:val="WW8Num1z1"/>
    <w:rsid w:val="00371FB6"/>
    <w:rPr>
      <w:rFonts w:ascii="Courier New" w:hAnsi="Courier New" w:cs="Courier New"/>
      <w:sz w:val="20"/>
    </w:rPr>
  </w:style>
  <w:style w:type="character" w:customStyle="1" w:styleId="WW8Num1z2">
    <w:name w:val="WW8Num1z2"/>
    <w:rsid w:val="00371FB6"/>
    <w:rPr>
      <w:rFonts w:ascii="Wingdings" w:hAnsi="Wingdings" w:cs="Wingdings"/>
      <w:sz w:val="20"/>
    </w:rPr>
  </w:style>
  <w:style w:type="character" w:customStyle="1" w:styleId="WW8Num1z3">
    <w:name w:val="WW8Num1z3"/>
    <w:rsid w:val="00371FB6"/>
  </w:style>
  <w:style w:type="character" w:customStyle="1" w:styleId="WW8Num1z4">
    <w:name w:val="WW8Num1z4"/>
    <w:rsid w:val="00371FB6"/>
  </w:style>
  <w:style w:type="character" w:customStyle="1" w:styleId="WW8Num1z5">
    <w:name w:val="WW8Num1z5"/>
    <w:rsid w:val="00371FB6"/>
  </w:style>
  <w:style w:type="character" w:customStyle="1" w:styleId="WW8Num1z6">
    <w:name w:val="WW8Num1z6"/>
    <w:rsid w:val="00371FB6"/>
  </w:style>
  <w:style w:type="character" w:customStyle="1" w:styleId="WW8Num1z7">
    <w:name w:val="WW8Num1z7"/>
    <w:rsid w:val="00371FB6"/>
  </w:style>
  <w:style w:type="character" w:customStyle="1" w:styleId="WW8Num1z8">
    <w:name w:val="WW8Num1z8"/>
    <w:rsid w:val="00371FB6"/>
  </w:style>
  <w:style w:type="character" w:customStyle="1" w:styleId="WW8Num2z0">
    <w:name w:val="WW8Num2z0"/>
    <w:rsid w:val="00371FB6"/>
    <w:rPr>
      <w:rFonts w:ascii="Symbol" w:hAnsi="Symbol" w:cs="Symbol"/>
      <w:sz w:val="20"/>
      <w:szCs w:val="24"/>
    </w:rPr>
  </w:style>
  <w:style w:type="character" w:customStyle="1" w:styleId="WW8Num2z1">
    <w:name w:val="WW8Num2z1"/>
    <w:rsid w:val="00371FB6"/>
    <w:rPr>
      <w:rFonts w:ascii="Courier New" w:hAnsi="Courier New" w:cs="Courier New"/>
      <w:sz w:val="20"/>
    </w:rPr>
  </w:style>
  <w:style w:type="character" w:customStyle="1" w:styleId="WW8Num2z2">
    <w:name w:val="WW8Num2z2"/>
    <w:rsid w:val="00371FB6"/>
    <w:rPr>
      <w:rFonts w:ascii="Wingdings" w:hAnsi="Wingdings" w:cs="Wingdings"/>
      <w:sz w:val="20"/>
    </w:rPr>
  </w:style>
  <w:style w:type="character" w:customStyle="1" w:styleId="WW8Num2z3">
    <w:name w:val="WW8Num2z3"/>
    <w:rsid w:val="00371FB6"/>
  </w:style>
  <w:style w:type="character" w:customStyle="1" w:styleId="WW8Num2z4">
    <w:name w:val="WW8Num2z4"/>
    <w:rsid w:val="00371FB6"/>
  </w:style>
  <w:style w:type="character" w:customStyle="1" w:styleId="WW8Num2z5">
    <w:name w:val="WW8Num2z5"/>
    <w:rsid w:val="00371FB6"/>
  </w:style>
  <w:style w:type="character" w:customStyle="1" w:styleId="WW8Num2z6">
    <w:name w:val="WW8Num2z6"/>
    <w:rsid w:val="00371FB6"/>
  </w:style>
  <w:style w:type="character" w:customStyle="1" w:styleId="WW8Num2z7">
    <w:name w:val="WW8Num2z7"/>
    <w:rsid w:val="00371FB6"/>
  </w:style>
  <w:style w:type="character" w:customStyle="1" w:styleId="WW8Num2z8">
    <w:name w:val="WW8Num2z8"/>
    <w:rsid w:val="00371FB6"/>
  </w:style>
  <w:style w:type="character" w:customStyle="1" w:styleId="WW8Num3z0">
    <w:name w:val="WW8Num3z0"/>
    <w:rsid w:val="00371FB6"/>
    <w:rPr>
      <w:rFonts w:ascii="Symbol" w:hAnsi="Symbol" w:cs="Symbol"/>
      <w:b/>
      <w:sz w:val="20"/>
      <w:szCs w:val="24"/>
    </w:rPr>
  </w:style>
  <w:style w:type="character" w:customStyle="1" w:styleId="WW8Num3z1">
    <w:name w:val="WW8Num3z1"/>
    <w:rsid w:val="00371FB6"/>
    <w:rPr>
      <w:rFonts w:ascii="Courier New" w:hAnsi="Courier New" w:cs="Courier New"/>
      <w:sz w:val="20"/>
    </w:rPr>
  </w:style>
  <w:style w:type="character" w:customStyle="1" w:styleId="WW8Num4z0">
    <w:name w:val="WW8Num4z0"/>
    <w:rsid w:val="00371FB6"/>
    <w:rPr>
      <w:rFonts w:ascii="Symbol" w:hAnsi="Symbol" w:cs="Symbol"/>
      <w:sz w:val="24"/>
      <w:szCs w:val="24"/>
    </w:rPr>
  </w:style>
  <w:style w:type="character" w:customStyle="1" w:styleId="WW8Num4z1">
    <w:name w:val="WW8Num4z1"/>
    <w:rsid w:val="00371FB6"/>
    <w:rPr>
      <w:rFonts w:ascii="Courier New" w:hAnsi="Courier New" w:cs="Courier New"/>
      <w:sz w:val="20"/>
    </w:rPr>
  </w:style>
  <w:style w:type="character" w:customStyle="1" w:styleId="WW8Num4z2">
    <w:name w:val="WW8Num4z2"/>
    <w:rsid w:val="00371FB6"/>
    <w:rPr>
      <w:rFonts w:ascii="Wingdings" w:hAnsi="Wingdings" w:cs="Wingdings"/>
      <w:sz w:val="20"/>
    </w:rPr>
  </w:style>
  <w:style w:type="character" w:customStyle="1" w:styleId="WW8Num4z3">
    <w:name w:val="WW8Num4z3"/>
    <w:rsid w:val="00371FB6"/>
  </w:style>
  <w:style w:type="character" w:customStyle="1" w:styleId="WW8Num4z4">
    <w:name w:val="WW8Num4z4"/>
    <w:rsid w:val="00371FB6"/>
  </w:style>
  <w:style w:type="character" w:customStyle="1" w:styleId="WW8Num4z5">
    <w:name w:val="WW8Num4z5"/>
    <w:rsid w:val="00371FB6"/>
  </w:style>
  <w:style w:type="character" w:customStyle="1" w:styleId="WW8Num4z6">
    <w:name w:val="WW8Num4z6"/>
    <w:rsid w:val="00371FB6"/>
  </w:style>
  <w:style w:type="character" w:customStyle="1" w:styleId="WW8Num4z7">
    <w:name w:val="WW8Num4z7"/>
    <w:rsid w:val="00371FB6"/>
  </w:style>
  <w:style w:type="character" w:customStyle="1" w:styleId="WW8Num4z8">
    <w:name w:val="WW8Num4z8"/>
    <w:rsid w:val="00371FB6"/>
  </w:style>
  <w:style w:type="character" w:customStyle="1" w:styleId="WW8Num5z0">
    <w:name w:val="WW8Num5z0"/>
    <w:rsid w:val="00371FB6"/>
    <w:rPr>
      <w:rFonts w:ascii="Symbol" w:eastAsia="Calibri" w:hAnsi="Symbol" w:cs="Times New Roman"/>
    </w:rPr>
  </w:style>
  <w:style w:type="character" w:customStyle="1" w:styleId="WW8Num5z1">
    <w:name w:val="WW8Num5z1"/>
    <w:rsid w:val="00371FB6"/>
    <w:rPr>
      <w:rFonts w:ascii="Courier New" w:hAnsi="Courier New" w:cs="Courier New"/>
    </w:rPr>
  </w:style>
  <w:style w:type="character" w:customStyle="1" w:styleId="WW8Num5z2">
    <w:name w:val="WW8Num5z2"/>
    <w:rsid w:val="00371FB6"/>
    <w:rPr>
      <w:rFonts w:ascii="Wingdings" w:hAnsi="Wingdings" w:cs="Wingdings"/>
    </w:rPr>
  </w:style>
  <w:style w:type="character" w:customStyle="1" w:styleId="WW8Num5z3">
    <w:name w:val="WW8Num5z3"/>
    <w:rsid w:val="00371FB6"/>
    <w:rPr>
      <w:rFonts w:ascii="Symbol" w:hAnsi="Symbol" w:cs="Symbol"/>
    </w:rPr>
  </w:style>
  <w:style w:type="character" w:customStyle="1" w:styleId="WW8Num5z4">
    <w:name w:val="WW8Num5z4"/>
    <w:rsid w:val="00371FB6"/>
  </w:style>
  <w:style w:type="character" w:customStyle="1" w:styleId="WW8Num5z5">
    <w:name w:val="WW8Num5z5"/>
    <w:rsid w:val="00371FB6"/>
  </w:style>
  <w:style w:type="character" w:customStyle="1" w:styleId="WW8Num5z6">
    <w:name w:val="WW8Num5z6"/>
    <w:rsid w:val="00371FB6"/>
  </w:style>
  <w:style w:type="character" w:customStyle="1" w:styleId="WW8Num5z7">
    <w:name w:val="WW8Num5z7"/>
    <w:rsid w:val="00371FB6"/>
  </w:style>
  <w:style w:type="character" w:customStyle="1" w:styleId="WW8Num5z8">
    <w:name w:val="WW8Num5z8"/>
    <w:rsid w:val="00371FB6"/>
  </w:style>
  <w:style w:type="character" w:customStyle="1" w:styleId="WW8Num6z0">
    <w:name w:val="WW8Num6z0"/>
    <w:rsid w:val="00371FB6"/>
    <w:rPr>
      <w:rFonts w:ascii="Symbol" w:hAnsi="Symbol" w:cs="Symbol"/>
      <w:b w:val="0"/>
      <w:bCs w:val="0"/>
      <w:sz w:val="20"/>
      <w:szCs w:val="24"/>
    </w:rPr>
  </w:style>
  <w:style w:type="character" w:customStyle="1" w:styleId="WW8Num6z1">
    <w:name w:val="WW8Num6z1"/>
    <w:rsid w:val="00371FB6"/>
    <w:rPr>
      <w:rFonts w:ascii="Courier New" w:hAnsi="Courier New" w:cs="Courier New"/>
      <w:sz w:val="20"/>
    </w:rPr>
  </w:style>
  <w:style w:type="character" w:customStyle="1" w:styleId="WW8Num6z2">
    <w:name w:val="WW8Num6z2"/>
    <w:rsid w:val="00371FB6"/>
    <w:rPr>
      <w:rFonts w:ascii="Wingdings" w:hAnsi="Wingdings" w:cs="Wingdings"/>
      <w:sz w:val="20"/>
    </w:rPr>
  </w:style>
  <w:style w:type="character" w:customStyle="1" w:styleId="WW8Num6z3">
    <w:name w:val="WW8Num6z3"/>
    <w:rsid w:val="00371FB6"/>
  </w:style>
  <w:style w:type="character" w:customStyle="1" w:styleId="WW8Num6z4">
    <w:name w:val="WW8Num6z4"/>
    <w:rsid w:val="00371FB6"/>
  </w:style>
  <w:style w:type="character" w:customStyle="1" w:styleId="WW8Num6z5">
    <w:name w:val="WW8Num6z5"/>
    <w:rsid w:val="00371FB6"/>
  </w:style>
  <w:style w:type="character" w:customStyle="1" w:styleId="WW8Num6z6">
    <w:name w:val="WW8Num6z6"/>
    <w:rsid w:val="00371FB6"/>
  </w:style>
  <w:style w:type="character" w:customStyle="1" w:styleId="WW8Num6z7">
    <w:name w:val="WW8Num6z7"/>
    <w:rsid w:val="00371FB6"/>
  </w:style>
  <w:style w:type="character" w:customStyle="1" w:styleId="WW8Num6z8">
    <w:name w:val="WW8Num6z8"/>
    <w:rsid w:val="00371FB6"/>
  </w:style>
  <w:style w:type="character" w:customStyle="1" w:styleId="WW8Num3z2">
    <w:name w:val="WW8Num3z2"/>
    <w:rsid w:val="00371FB6"/>
    <w:rPr>
      <w:rFonts w:ascii="Wingdings" w:hAnsi="Wingdings" w:cs="Wingdings"/>
      <w:sz w:val="20"/>
    </w:rPr>
  </w:style>
  <w:style w:type="character" w:customStyle="1" w:styleId="WW8Num3z3">
    <w:name w:val="WW8Num3z3"/>
    <w:rsid w:val="00371FB6"/>
  </w:style>
  <w:style w:type="character" w:customStyle="1" w:styleId="WW8Num3z4">
    <w:name w:val="WW8Num3z4"/>
    <w:rsid w:val="00371FB6"/>
  </w:style>
  <w:style w:type="character" w:customStyle="1" w:styleId="WW8Num3z5">
    <w:name w:val="WW8Num3z5"/>
    <w:rsid w:val="00371FB6"/>
  </w:style>
  <w:style w:type="character" w:customStyle="1" w:styleId="WW8Num3z6">
    <w:name w:val="WW8Num3z6"/>
    <w:rsid w:val="00371FB6"/>
  </w:style>
  <w:style w:type="character" w:customStyle="1" w:styleId="WW8Num3z7">
    <w:name w:val="WW8Num3z7"/>
    <w:rsid w:val="00371FB6"/>
  </w:style>
  <w:style w:type="character" w:customStyle="1" w:styleId="WW8Num3z8">
    <w:name w:val="WW8Num3z8"/>
    <w:rsid w:val="00371FB6"/>
  </w:style>
  <w:style w:type="character" w:customStyle="1" w:styleId="Domylnaczcionkaakapitu1">
    <w:name w:val="Domyślna czcionka akapitu1"/>
    <w:rsid w:val="00371FB6"/>
  </w:style>
  <w:style w:type="character" w:customStyle="1" w:styleId="Nagwek1Znak">
    <w:name w:val="Nagłówek 1 Znak"/>
    <w:rsid w:val="00371FB6"/>
    <w:rPr>
      <w:rFonts w:ascii="Times New Roman" w:eastAsia="Times New Roman" w:hAnsi="Times New Roman" w:cs="Times New Roman"/>
      <w:b/>
      <w:bCs/>
      <w:color w:val="105D65"/>
      <w:kern w:val="3"/>
      <w:sz w:val="36"/>
      <w:szCs w:val="36"/>
    </w:rPr>
  </w:style>
  <w:style w:type="character" w:customStyle="1" w:styleId="Nagwek3Znak">
    <w:name w:val="Nagłówek 3 Znak"/>
    <w:rsid w:val="00371FB6"/>
    <w:rPr>
      <w:rFonts w:ascii="Oswald, 'Times New Roman'" w:eastAsia="Times New Roman" w:hAnsi="Oswald, 'Times New Roman'" w:cs="Times New Roman"/>
      <w:sz w:val="27"/>
      <w:szCs w:val="27"/>
    </w:rPr>
  </w:style>
  <w:style w:type="character" w:customStyle="1" w:styleId="Nagwek4Znak">
    <w:name w:val="Nagłówek 4 Znak"/>
    <w:rsid w:val="00371FB6"/>
    <w:rPr>
      <w:rFonts w:ascii="Oswald, 'Times New Roman'" w:eastAsia="Times New Roman" w:hAnsi="Oswald, 'Times New Roman'" w:cs="Times New Roman"/>
      <w:sz w:val="27"/>
      <w:szCs w:val="27"/>
    </w:rPr>
  </w:style>
  <w:style w:type="character" w:customStyle="1" w:styleId="Internetlink">
    <w:name w:val="Internet link"/>
    <w:rsid w:val="00371FB6"/>
    <w:rPr>
      <w:color w:val="1A90DB"/>
      <w:position w:val="0"/>
      <w:sz w:val="24"/>
      <w:szCs w:val="24"/>
      <w:u w:val="single"/>
      <w:shd w:val="clear" w:color="auto" w:fill="auto"/>
      <w:vertAlign w:val="baseline"/>
    </w:rPr>
  </w:style>
  <w:style w:type="character" w:customStyle="1" w:styleId="trail-before">
    <w:name w:val="trail-before"/>
    <w:basedOn w:val="Domylnaczcionkaakapitu1"/>
    <w:rsid w:val="00371FB6"/>
  </w:style>
  <w:style w:type="character" w:customStyle="1" w:styleId="sep">
    <w:name w:val="sep"/>
    <w:basedOn w:val="Domylnaczcionkaakapitu1"/>
    <w:rsid w:val="00371FB6"/>
  </w:style>
  <w:style w:type="character" w:customStyle="1" w:styleId="trail-end2">
    <w:name w:val="trail-end2"/>
    <w:basedOn w:val="Domylnaczcionkaakapitu1"/>
    <w:rsid w:val="00371FB6"/>
  </w:style>
  <w:style w:type="character" w:customStyle="1" w:styleId="ZagicieodgryformularzaZnak">
    <w:name w:val="Zagięcie od góry formularza Znak"/>
    <w:rsid w:val="00371FB6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371FB6"/>
    <w:rPr>
      <w:rFonts w:ascii="Arial" w:eastAsia="Times New Roman" w:hAnsi="Arial" w:cs="Arial"/>
      <w:vanish/>
      <w:sz w:val="16"/>
      <w:szCs w:val="16"/>
    </w:rPr>
  </w:style>
  <w:style w:type="character" w:customStyle="1" w:styleId="TekstdymkaZnak">
    <w:name w:val="Tekst dymka Znak"/>
    <w:rsid w:val="00371FB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371FB6"/>
  </w:style>
  <w:style w:type="character" w:customStyle="1" w:styleId="StopkaZnak">
    <w:name w:val="Stopka Znak"/>
    <w:basedOn w:val="Domylnaczcionkaakapitu1"/>
    <w:rsid w:val="00371FB6"/>
  </w:style>
  <w:style w:type="character" w:customStyle="1" w:styleId="Nagwek2Znak">
    <w:name w:val="Nagłówek 2 Znak"/>
    <w:rsid w:val="00371FB6"/>
    <w:rPr>
      <w:rFonts w:ascii="Cambria" w:eastAsia="SimSun, 宋体" w:hAnsi="Cambria" w:cs="Times New Roman"/>
      <w:b/>
      <w:bCs/>
      <w:i/>
      <w:iCs/>
      <w:sz w:val="28"/>
      <w:szCs w:val="28"/>
    </w:rPr>
  </w:style>
  <w:style w:type="character" w:customStyle="1" w:styleId="BulletSymbols">
    <w:name w:val="Bullet Symbols"/>
    <w:rsid w:val="00371FB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371FB6"/>
    <w:rPr>
      <w:sz w:val="28"/>
      <w:szCs w:val="28"/>
    </w:rPr>
  </w:style>
  <w:style w:type="numbering" w:customStyle="1" w:styleId="WW8Num1">
    <w:name w:val="WW8Num1"/>
    <w:basedOn w:val="Bezlisty"/>
    <w:rsid w:val="00371FB6"/>
    <w:pPr>
      <w:numPr>
        <w:numId w:val="1"/>
      </w:numPr>
    </w:pPr>
  </w:style>
  <w:style w:type="numbering" w:customStyle="1" w:styleId="WW8Num2">
    <w:name w:val="WW8Num2"/>
    <w:basedOn w:val="Bezlisty"/>
    <w:rsid w:val="00371FB6"/>
    <w:pPr>
      <w:numPr>
        <w:numId w:val="2"/>
      </w:numPr>
    </w:pPr>
  </w:style>
  <w:style w:type="numbering" w:customStyle="1" w:styleId="WW8Num3">
    <w:name w:val="WW8Num3"/>
    <w:basedOn w:val="Bezlisty"/>
    <w:rsid w:val="00371FB6"/>
    <w:pPr>
      <w:numPr>
        <w:numId w:val="3"/>
      </w:numPr>
    </w:pPr>
  </w:style>
  <w:style w:type="numbering" w:customStyle="1" w:styleId="WW8Num4">
    <w:name w:val="WW8Num4"/>
    <w:basedOn w:val="Bezlisty"/>
    <w:rsid w:val="00371FB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opical-islands.de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34488</TotalTime>
  <Pages>5</Pages>
  <Words>1045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AD</cp:lastModifiedBy>
  <cp:revision>1</cp:revision>
  <cp:lastPrinted>2019-05-13T15:21:00Z</cp:lastPrinted>
  <dcterms:created xsi:type="dcterms:W3CDTF">2019-04-05T11:42:00Z</dcterms:created>
  <dcterms:modified xsi:type="dcterms:W3CDTF">2019-05-15T08:42:00Z</dcterms:modified>
</cp:coreProperties>
</file>